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1F880">
      <w:pPr>
        <w:spacing w:after="290" w:afterLines="50" w:line="800" w:lineRule="exact"/>
        <w:jc w:val="center"/>
        <w:rPr>
          <w:rFonts w:hint="eastAsia" w:ascii="方正小标宋_GBK" w:hAnsi="方正小标宋_GBK" w:eastAsia="方正小标宋_GBK" w:cs="方正小标宋_GBK"/>
          <w:b/>
          <w:color w:val="FF0000"/>
          <w:spacing w:val="-34"/>
          <w:sz w:val="60"/>
          <w:szCs w:val="60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-34"/>
          <w:kern w:val="10"/>
          <w:sz w:val="48"/>
          <w:szCs w:val="48"/>
        </w:rPr>
        <w:t>山西</w:t>
      </w: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-34"/>
          <w:kern w:val="10"/>
          <w:sz w:val="48"/>
          <w:szCs w:val="48"/>
          <w:lang w:val="en-US" w:eastAsia="zh-CN"/>
        </w:rPr>
        <w:t>建投</w:t>
      </w: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-34"/>
          <w:kern w:val="10"/>
          <w:sz w:val="48"/>
          <w:szCs w:val="48"/>
        </w:rPr>
        <w:t>集团纪委请示报告卡</w:t>
      </w:r>
    </w:p>
    <w:tbl>
      <w:tblPr>
        <w:tblStyle w:val="8"/>
        <w:tblpPr w:leftFromText="180" w:rightFromText="180" w:vertAnchor="text" w:tblpXSpec="center" w:tblpY="1"/>
        <w:tblOverlap w:val="never"/>
        <w:tblW w:w="9716" w:type="dxa"/>
        <w:jc w:val="center"/>
        <w:tblBorders>
          <w:top w:val="single" w:color="FF0000" w:sz="12" w:space="0"/>
          <w:left w:val="single" w:color="FF0000" w:sz="12" w:space="0"/>
          <w:bottom w:val="single" w:color="FF0000" w:sz="12" w:space="0"/>
          <w:right w:val="single" w:color="FF0000" w:sz="12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513"/>
        <w:gridCol w:w="1394"/>
        <w:gridCol w:w="1146"/>
        <w:gridCol w:w="1159"/>
        <w:gridCol w:w="1227"/>
        <w:gridCol w:w="1176"/>
        <w:gridCol w:w="2184"/>
      </w:tblGrid>
      <w:tr w14:paraId="714F2DB4">
        <w:tblPrEx>
          <w:tblBorders>
            <w:top w:val="single" w:color="FF0000" w:sz="12" w:space="0"/>
            <w:left w:val="single" w:color="FF0000" w:sz="12" w:space="0"/>
            <w:bottom w:val="single" w:color="FF0000" w:sz="12" w:space="0"/>
            <w:right w:val="single" w:color="FF0000" w:sz="12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3" w:hRule="atLeast"/>
          <w:jc w:val="center"/>
        </w:trPr>
        <w:tc>
          <w:tcPr>
            <w:tcW w:w="9716" w:type="dxa"/>
            <w:gridSpan w:val="8"/>
            <w:tcBorders>
              <w:tl2br w:val="nil"/>
              <w:tr2bl w:val="nil"/>
            </w:tcBorders>
          </w:tcPr>
          <w:p w14:paraId="349EAD90">
            <w:pPr>
              <w:spacing w:before="174" w:beforeLines="30" w:line="40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4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40"/>
                <w:sz w:val="32"/>
                <w:szCs w:val="32"/>
              </w:rPr>
              <w:t>领导批示：</w:t>
            </w:r>
          </w:p>
          <w:p w14:paraId="4CE55858"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b/>
                <w:bCs/>
                <w:color w:val="FF0000"/>
                <w:spacing w:val="-40"/>
                <w:sz w:val="32"/>
                <w:szCs w:val="32"/>
              </w:rPr>
            </w:pPr>
          </w:p>
        </w:tc>
      </w:tr>
      <w:tr w14:paraId="6FE2CC6E">
        <w:tblPrEx>
          <w:tblBorders>
            <w:top w:val="single" w:color="FF0000" w:sz="12" w:space="0"/>
            <w:left w:val="single" w:color="FF0000" w:sz="12" w:space="0"/>
            <w:bottom w:val="single" w:color="FF0000" w:sz="12" w:space="0"/>
            <w:right w:val="single" w:color="FF0000" w:sz="12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0" w:hRule="atLeast"/>
          <w:jc w:val="center"/>
        </w:trPr>
        <w:tc>
          <w:tcPr>
            <w:tcW w:w="9716" w:type="dxa"/>
            <w:gridSpan w:val="8"/>
            <w:tcBorders>
              <w:tl2br w:val="nil"/>
              <w:tr2bl w:val="nil"/>
            </w:tcBorders>
          </w:tcPr>
          <w:p w14:paraId="6D8F13EE">
            <w:pPr>
              <w:spacing w:before="174" w:beforeLines="30" w:line="40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4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40"/>
                <w:sz w:val="32"/>
                <w:szCs w:val="32"/>
              </w:rPr>
              <w:t>主要内容：</w:t>
            </w:r>
          </w:p>
          <w:p w14:paraId="3469A63E">
            <w:pPr>
              <w:spacing w:line="200" w:lineRule="exact"/>
              <w:rPr>
                <w:rFonts w:ascii="华文中宋" w:hAnsi="华文中宋" w:eastAsia="华文中宋" w:cs="华文中宋"/>
                <w:b/>
                <w:bCs/>
                <w:spacing w:val="-80"/>
                <w:sz w:val="32"/>
                <w:szCs w:val="32"/>
              </w:rPr>
            </w:pPr>
          </w:p>
          <w:p w14:paraId="33713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spacing w:val="8"/>
                <w:w w:val="10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spacing w:val="8"/>
                <w:w w:val="100"/>
                <w:kern w:val="0"/>
                <w:sz w:val="36"/>
                <w:szCs w:val="36"/>
                <w:lang w:val="en-US" w:eastAsia="zh-CN"/>
              </w:rPr>
              <w:t>关于对反映{{target_organization_and_position}}{{target_name}}有关问题线索</w:t>
            </w:r>
          </w:p>
          <w:p w14:paraId="3E9E2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spacing w:val="8"/>
                <w:w w:val="10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spacing w:val="8"/>
                <w:w w:val="100"/>
                <w:kern w:val="0"/>
                <w:sz w:val="36"/>
                <w:szCs w:val="36"/>
                <w:lang w:val="en-US" w:eastAsia="zh-CN"/>
              </w:rPr>
              <w:t>进行函询的请示</w:t>
            </w:r>
          </w:p>
          <w:p w14:paraId="3374E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  <w:t>委领导：</w:t>
            </w:r>
          </w:p>
          <w:p w14:paraId="6421E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spacing w:val="8"/>
                <w:w w:val="100"/>
                <w:kern w:val="0"/>
                <w:sz w:val="32"/>
                <w:szCs w:val="32"/>
                <w:highlight w:val="none"/>
                <w:lang w:val="en-US" w:eastAsia="zh-CN"/>
              </w:rPr>
              <w:t>2025年*月*日，集团纪委第二纪检监察室收到综合室转来群众反映（根据实际线索来源写，如市纪委监委转来、巡察发现等）{{target_position}}{{target_name}}的有关问题线索。经2025年*月*日集团纪委第*次问题线索研判会研究，将{{target_name}}有关问题线索列入函询类处置。现拟对{{target_name}}进行函询。</w:t>
            </w:r>
            <w:bookmarkStart w:id="0" w:name="_GoBack"/>
            <w:bookmarkEnd w:id="0"/>
          </w:p>
          <w:p w14:paraId="4BCAB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646" w:firstLineChars="139"/>
              <w:jc w:val="left"/>
              <w:textAlignment w:val="auto"/>
              <w:outlineLvl w:val="9"/>
              <w:rPr>
                <w:rFonts w:hint="default" w:eastAsia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8"/>
                <w:w w:val="100"/>
                <w:kern w:val="0"/>
                <w:sz w:val="32"/>
                <w:szCs w:val="32"/>
                <w:lang w:val="en-US" w:eastAsia="zh-CN"/>
              </w:rPr>
              <w:t>妥否，请审示。</w:t>
            </w:r>
          </w:p>
        </w:tc>
      </w:tr>
      <w:tr w14:paraId="6B08C856">
        <w:tblPrEx>
          <w:tblBorders>
            <w:top w:val="single" w:color="FF0000" w:sz="12" w:space="0"/>
            <w:left w:val="single" w:color="FF0000" w:sz="12" w:space="0"/>
            <w:bottom w:val="single" w:color="FF0000" w:sz="12" w:space="0"/>
            <w:right w:val="single" w:color="FF0000" w:sz="12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30" w:type="dxa"/>
            <w:gridSpan w:val="2"/>
            <w:tcBorders>
              <w:tl2br w:val="nil"/>
              <w:tr2bl w:val="nil"/>
            </w:tcBorders>
            <w:vAlign w:val="center"/>
          </w:tcPr>
          <w:p w14:paraId="552B5CAF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-8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承办单位</w:t>
            </w:r>
          </w:p>
        </w:tc>
        <w:tc>
          <w:tcPr>
            <w:tcW w:w="1394" w:type="dxa"/>
            <w:tcBorders>
              <w:tl2br w:val="nil"/>
              <w:tr2bl w:val="nil"/>
            </w:tcBorders>
            <w:vAlign w:val="center"/>
          </w:tcPr>
          <w:p w14:paraId="653F9751"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-80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8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146" w:type="dxa"/>
            <w:tcBorders>
              <w:tl2br w:val="nil"/>
              <w:tr2bl w:val="nil"/>
            </w:tcBorders>
            <w:vAlign w:val="center"/>
          </w:tcPr>
          <w:p w14:paraId="0705CDC9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承办人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vAlign w:val="center"/>
          </w:tcPr>
          <w:p w14:paraId="56B1F9E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pacing w:val="-80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80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1227" w:type="dxa"/>
            <w:tcBorders>
              <w:tl2br w:val="nil"/>
              <w:tr2bl w:val="nil"/>
            </w:tcBorders>
            <w:vAlign w:val="center"/>
          </w:tcPr>
          <w:p w14:paraId="123E06C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-8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核稿人</w:t>
            </w:r>
          </w:p>
        </w:tc>
        <w:tc>
          <w:tcPr>
            <w:tcW w:w="1176" w:type="dxa"/>
            <w:tcBorders>
              <w:tl2br w:val="nil"/>
              <w:tr2bl w:val="nil"/>
            </w:tcBorders>
            <w:vAlign w:val="center"/>
          </w:tcPr>
          <w:p w14:paraId="05668C0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pacing w:val="-8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80"/>
                <w:kern w:val="0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vAlign w:val="center"/>
          </w:tcPr>
          <w:p w14:paraId="1F1AFF8E">
            <w:pPr>
              <w:spacing w:line="400" w:lineRule="exact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spacing w:val="-8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8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年 月 日</w:t>
            </w:r>
          </w:p>
        </w:tc>
      </w:tr>
      <w:tr w14:paraId="0C8CABA5">
        <w:tblPrEx>
          <w:tblBorders>
            <w:top w:val="single" w:color="FF0000" w:sz="12" w:space="0"/>
            <w:left w:val="single" w:color="FF0000" w:sz="12" w:space="0"/>
            <w:bottom w:val="single" w:color="FF0000" w:sz="12" w:space="0"/>
            <w:right w:val="single" w:color="FF0000" w:sz="12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  <w:jc w:val="center"/>
        </w:trPr>
        <w:tc>
          <w:tcPr>
            <w:tcW w:w="917" w:type="dxa"/>
            <w:tcBorders>
              <w:tl2br w:val="nil"/>
              <w:tr2bl w:val="nil"/>
            </w:tcBorders>
            <w:vAlign w:val="center"/>
          </w:tcPr>
          <w:p w14:paraId="4A1B3FA5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承办</w:t>
            </w:r>
          </w:p>
          <w:p w14:paraId="2CCA20F3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单位</w:t>
            </w:r>
          </w:p>
          <w:p w14:paraId="10905C62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80"/>
                <w:sz w:val="32"/>
                <w:szCs w:val="32"/>
              </w:rPr>
              <w:t>意见</w:t>
            </w:r>
          </w:p>
        </w:tc>
        <w:tc>
          <w:tcPr>
            <w:tcW w:w="8799" w:type="dxa"/>
            <w:gridSpan w:val="7"/>
            <w:tcBorders>
              <w:tl2br w:val="nil"/>
              <w:tr2bl w:val="nil"/>
            </w:tcBorders>
          </w:tcPr>
          <w:p w14:paraId="7BA5B111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</w:tbl>
    <w:p w14:paraId="32BBB773">
      <w:pPr>
        <w:ind w:firstLine="289" w:firstLineChars="100"/>
        <w:rPr>
          <w:rFonts w:hint="eastAsia" w:ascii="方正楷体_GBK" w:hAnsi="方正楷体_GBK" w:eastAsia="方正楷体_GBK" w:cs="方正楷体_GBK"/>
          <w:b/>
          <w:bCs/>
          <w:color w:val="FF0000"/>
          <w:spacing w:val="-80"/>
          <w:kern w:val="1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color w:val="FF0000"/>
          <w:spacing w:val="-80"/>
          <w:kern w:val="10"/>
          <w:sz w:val="32"/>
          <w:szCs w:val="32"/>
          <w:lang w:val="en-US" w:eastAsia="zh-CN"/>
        </w:rPr>
        <w:t>联系人：                                                          联系电话：</w:t>
      </w:r>
    </w:p>
    <w:sectPr>
      <w:pgSz w:w="11900" w:h="16840"/>
      <w:pgMar w:top="2154" w:right="1531" w:bottom="1871" w:left="1531" w:header="851" w:footer="992" w:gutter="0"/>
      <w:cols w:space="0" w:num="1"/>
      <w:rtlGutter w:val="0"/>
      <w:docGrid w:type="linesAndChars" w:linePitch="580" w:charSpace="266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7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3ZGIxNjMyZGI2NTczNDhhMDA3YWY1MmIwYTFjMTQifQ=="/>
  </w:docVars>
  <w:rsids>
    <w:rsidRoot w:val="00A22310"/>
    <w:rsid w:val="00003DB4"/>
    <w:rsid w:val="00017646"/>
    <w:rsid w:val="00043842"/>
    <w:rsid w:val="00076267"/>
    <w:rsid w:val="000B4A7A"/>
    <w:rsid w:val="000D071B"/>
    <w:rsid w:val="00112A07"/>
    <w:rsid w:val="001752AE"/>
    <w:rsid w:val="001A485C"/>
    <w:rsid w:val="00225FE6"/>
    <w:rsid w:val="00254CC3"/>
    <w:rsid w:val="00376362"/>
    <w:rsid w:val="00382281"/>
    <w:rsid w:val="003A4B59"/>
    <w:rsid w:val="003F4B8C"/>
    <w:rsid w:val="00405689"/>
    <w:rsid w:val="00456D3C"/>
    <w:rsid w:val="00457029"/>
    <w:rsid w:val="004A3E2D"/>
    <w:rsid w:val="005250B9"/>
    <w:rsid w:val="00581349"/>
    <w:rsid w:val="006023CF"/>
    <w:rsid w:val="00636AA9"/>
    <w:rsid w:val="00791D24"/>
    <w:rsid w:val="007B0DC7"/>
    <w:rsid w:val="007B2BBA"/>
    <w:rsid w:val="007B39F1"/>
    <w:rsid w:val="00922604"/>
    <w:rsid w:val="009670B5"/>
    <w:rsid w:val="00977EF7"/>
    <w:rsid w:val="00987854"/>
    <w:rsid w:val="009F1D41"/>
    <w:rsid w:val="009F283A"/>
    <w:rsid w:val="00A22310"/>
    <w:rsid w:val="00A823AA"/>
    <w:rsid w:val="00AB05D3"/>
    <w:rsid w:val="00AB64F9"/>
    <w:rsid w:val="00B569B9"/>
    <w:rsid w:val="00B83278"/>
    <w:rsid w:val="00B92A0B"/>
    <w:rsid w:val="00BB52E2"/>
    <w:rsid w:val="00C046B6"/>
    <w:rsid w:val="00C636F9"/>
    <w:rsid w:val="00C863EE"/>
    <w:rsid w:val="00D20C3A"/>
    <w:rsid w:val="00D273D3"/>
    <w:rsid w:val="00D7023F"/>
    <w:rsid w:val="00D702E2"/>
    <w:rsid w:val="00D77A4F"/>
    <w:rsid w:val="00DB03A9"/>
    <w:rsid w:val="00DC2CB9"/>
    <w:rsid w:val="00DF66C2"/>
    <w:rsid w:val="00FB4F05"/>
    <w:rsid w:val="00FB5789"/>
    <w:rsid w:val="01524524"/>
    <w:rsid w:val="065B7485"/>
    <w:rsid w:val="06936038"/>
    <w:rsid w:val="084B5CD0"/>
    <w:rsid w:val="084F60D5"/>
    <w:rsid w:val="0B212A34"/>
    <w:rsid w:val="0F0C1E64"/>
    <w:rsid w:val="10477FE8"/>
    <w:rsid w:val="106917F9"/>
    <w:rsid w:val="13553A98"/>
    <w:rsid w:val="15004B13"/>
    <w:rsid w:val="16705533"/>
    <w:rsid w:val="16DA7BC5"/>
    <w:rsid w:val="18446E27"/>
    <w:rsid w:val="1AD912BB"/>
    <w:rsid w:val="1DCD2493"/>
    <w:rsid w:val="1EED3B60"/>
    <w:rsid w:val="1F847DD0"/>
    <w:rsid w:val="20A2790D"/>
    <w:rsid w:val="21C44E83"/>
    <w:rsid w:val="23DB4268"/>
    <w:rsid w:val="245925C1"/>
    <w:rsid w:val="24D06365"/>
    <w:rsid w:val="2BC13A85"/>
    <w:rsid w:val="2BC60395"/>
    <w:rsid w:val="2DFB7504"/>
    <w:rsid w:val="2E0A20DF"/>
    <w:rsid w:val="2FAE2575"/>
    <w:rsid w:val="30230E26"/>
    <w:rsid w:val="32C940DC"/>
    <w:rsid w:val="32ED343A"/>
    <w:rsid w:val="37124FB4"/>
    <w:rsid w:val="373A793A"/>
    <w:rsid w:val="3A431859"/>
    <w:rsid w:val="3BC86565"/>
    <w:rsid w:val="3BFC3982"/>
    <w:rsid w:val="433457FE"/>
    <w:rsid w:val="43E329D7"/>
    <w:rsid w:val="43F86696"/>
    <w:rsid w:val="46F16A51"/>
    <w:rsid w:val="4A7A6EBA"/>
    <w:rsid w:val="4B1C22E2"/>
    <w:rsid w:val="4B2E40A8"/>
    <w:rsid w:val="4B752F79"/>
    <w:rsid w:val="4D9056EF"/>
    <w:rsid w:val="56080D18"/>
    <w:rsid w:val="5650144F"/>
    <w:rsid w:val="58064E4E"/>
    <w:rsid w:val="592E6EBE"/>
    <w:rsid w:val="5A992CFD"/>
    <w:rsid w:val="5F1B62FC"/>
    <w:rsid w:val="5F5D4936"/>
    <w:rsid w:val="60D860DB"/>
    <w:rsid w:val="62746E52"/>
    <w:rsid w:val="63F57322"/>
    <w:rsid w:val="65016C4F"/>
    <w:rsid w:val="66B3173B"/>
    <w:rsid w:val="678338CE"/>
    <w:rsid w:val="678E30C0"/>
    <w:rsid w:val="68A45FEF"/>
    <w:rsid w:val="6B595063"/>
    <w:rsid w:val="6C2F383F"/>
    <w:rsid w:val="6F4F4C48"/>
    <w:rsid w:val="73B96D85"/>
    <w:rsid w:val="756D1568"/>
    <w:rsid w:val="76D27045"/>
    <w:rsid w:val="781D06F6"/>
    <w:rsid w:val="785B1618"/>
    <w:rsid w:val="7A081EAF"/>
    <w:rsid w:val="7C170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ind w:firstLine="640" w:firstLineChars="200"/>
    </w:pPr>
  </w:style>
  <w:style w:type="paragraph" w:styleId="4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二级标题格式"/>
    <w:basedOn w:val="1"/>
    <w:next w:val="11"/>
    <w:qFormat/>
    <w:uiPriority w:val="99"/>
    <w:pPr>
      <w:spacing w:beforeLines="50" w:afterLines="50" w:line="400" w:lineRule="exact"/>
      <w:ind w:firstLine="200" w:firstLineChars="200"/>
      <w:jc w:val="left"/>
      <w:outlineLvl w:val="1"/>
    </w:pPr>
    <w:rPr>
      <w:sz w:val="24"/>
    </w:rPr>
  </w:style>
  <w:style w:type="paragraph" w:customStyle="1" w:styleId="11">
    <w:name w:val="正文格式"/>
    <w:basedOn w:val="1"/>
    <w:qFormat/>
    <w:uiPriority w:val="99"/>
    <w:pPr>
      <w:spacing w:line="400" w:lineRule="exact"/>
      <w:ind w:firstLine="200" w:firstLineChars="200"/>
      <w:jc w:val="left"/>
    </w:pPr>
    <w:rPr>
      <w:sz w:val="24"/>
    </w:rPr>
  </w:style>
  <w:style w:type="paragraph" w:customStyle="1" w:styleId="12">
    <w:name w:val="Char3"/>
    <w:basedOn w:val="1"/>
    <w:qFormat/>
    <w:uiPriority w:val="0"/>
    <w:rPr>
      <w:szCs w:val="24"/>
    </w:rPr>
  </w:style>
  <w:style w:type="character" w:customStyle="1" w:styleId="13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字符"/>
    <w:basedOn w:val="9"/>
    <w:link w:val="6"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229</Characters>
  <Lines>2</Lines>
  <Paragraphs>1</Paragraphs>
  <TotalTime>5</TotalTime>
  <ScaleCrop>false</ScaleCrop>
  <LinksUpToDate>false</LinksUpToDate>
  <CharactersWithSpaces>300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2019-12-26T03:53:00Z</dcterms:created>
  <dc:creator>Microsoft Office User</dc:creator>
  <cp:lastModifiedBy>李季</cp:lastModifiedBy>
  <cp:lastPrinted>2024-07-11T01:10:00Z</cp:lastPrinted>
  <dcterms:modified xsi:type="dcterms:W3CDTF">2025-12-16T05:06:03Z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30092A5AA52B43CCBED490B5B99F450F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